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94C4" w14:textId="71F40E1C" w:rsidR="00131811" w:rsidRPr="00BA185E" w:rsidRDefault="00EF2907" w:rsidP="00BA185E">
      <w:pPr>
        <w:pStyle w:val="Header"/>
        <w:jc w:val="center"/>
        <w:rPr>
          <w:rFonts w:ascii="Century Gothic" w:hAnsi="Century Gothic"/>
          <w:lang w:val="en-US"/>
        </w:rPr>
      </w:pPr>
      <w:r w:rsidRPr="00BA185E">
        <w:rPr>
          <w:rFonts w:ascii="Century Gothic" w:hAnsi="Century Gothic"/>
          <w:b/>
          <w:bCs/>
          <w:sz w:val="32"/>
          <w:szCs w:val="32"/>
          <w:highlight w:val="yellow"/>
        </w:rPr>
        <w:t>&lt;&lt; Your Company Name Here &gt;&gt;</w:t>
      </w:r>
      <w:r w:rsidRPr="00BA185E">
        <w:rPr>
          <w:sz w:val="32"/>
          <w:szCs w:val="32"/>
        </w:rPr>
        <w:t xml:space="preserve"> </w:t>
      </w:r>
      <w:r w:rsidR="006A3D78" w:rsidRPr="00BA185E">
        <w:rPr>
          <w:rFonts w:ascii="Century Gothic" w:hAnsi="Century Gothic"/>
          <w:b/>
          <w:bCs/>
          <w:sz w:val="32"/>
          <w:szCs w:val="32"/>
        </w:rPr>
        <w:t xml:space="preserve">Safeguarding </w:t>
      </w:r>
      <w:r>
        <w:rPr>
          <w:rFonts w:ascii="Century Gothic" w:hAnsi="Century Gothic"/>
          <w:b/>
          <w:bCs/>
          <w:sz w:val="32"/>
          <w:szCs w:val="32"/>
        </w:rPr>
        <w:t>C</w:t>
      </w:r>
      <w:r w:rsidRPr="00BA185E">
        <w:rPr>
          <w:rFonts w:ascii="Century Gothic" w:hAnsi="Century Gothic"/>
          <w:b/>
          <w:bCs/>
          <w:sz w:val="32"/>
          <w:szCs w:val="32"/>
        </w:rPr>
        <w:t>hecklist</w:t>
      </w:r>
    </w:p>
    <w:p w14:paraId="36F9A89F" w14:textId="77777777" w:rsidR="006A3D78" w:rsidRDefault="006A3D78">
      <w:pPr>
        <w:rPr>
          <w:rFonts w:ascii="Century Gothic" w:hAnsi="Century Gothic"/>
        </w:rPr>
      </w:pPr>
    </w:p>
    <w:p w14:paraId="28EE1835" w14:textId="31139F59" w:rsidR="00CD7C82" w:rsidRDefault="00CD7C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 be completed </w:t>
      </w:r>
      <w:r w:rsidR="00540E5D">
        <w:rPr>
          <w:rFonts w:ascii="Century Gothic" w:hAnsi="Century Gothic"/>
        </w:rPr>
        <w:t xml:space="preserve">by </w:t>
      </w:r>
      <w:r w:rsidR="001817A9" w:rsidRPr="001817A9">
        <w:rPr>
          <w:rFonts w:ascii="Century Gothic" w:hAnsi="Century Gothic"/>
          <w:highlight w:val="yellow"/>
        </w:rPr>
        <w:t>&lt;&lt;insert your company name here&gt;&gt;</w:t>
      </w:r>
      <w:r w:rsidR="00540E5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 each safeguarding concern.</w:t>
      </w:r>
      <w:r w:rsidR="00832DB2">
        <w:rPr>
          <w:rFonts w:ascii="Century Gothic" w:hAnsi="Century Gothic"/>
        </w:rPr>
        <w:t xml:space="preserve"> Complete and date all actions that apply</w:t>
      </w:r>
      <w:r w:rsidR="002E5918">
        <w:rPr>
          <w:rFonts w:ascii="Century Gothic" w:hAnsi="Century Gothic"/>
        </w:rPr>
        <w:t xml:space="preserve"> and save in the </w:t>
      </w:r>
      <w:r w:rsidR="00540E5D">
        <w:rPr>
          <w:rFonts w:ascii="Century Gothic" w:hAnsi="Century Gothic"/>
        </w:rPr>
        <w:t xml:space="preserve">company </w:t>
      </w:r>
      <w:r w:rsidR="00C930D9">
        <w:rPr>
          <w:rFonts w:ascii="Century Gothic" w:hAnsi="Century Gothic"/>
        </w:rPr>
        <w:t>safeguarding folder</w:t>
      </w:r>
      <w:r w:rsidR="00D90208">
        <w:rPr>
          <w:rFonts w:ascii="Century Gothic" w:hAnsi="Century Gothic"/>
        </w:rPr>
        <w:t>.</w:t>
      </w:r>
    </w:p>
    <w:p w14:paraId="6A9D015D" w14:textId="77777777" w:rsidR="00D90208" w:rsidRDefault="00D90208">
      <w:pPr>
        <w:rPr>
          <w:rFonts w:ascii="Century Gothic" w:hAnsi="Century Gothic"/>
        </w:rPr>
      </w:pPr>
    </w:p>
    <w:p w14:paraId="74865BBD" w14:textId="02E53FD2" w:rsidR="00CD7C82" w:rsidRDefault="00CD7C82">
      <w:pPr>
        <w:rPr>
          <w:rFonts w:ascii="Century Gothic" w:hAnsi="Century Gothic"/>
        </w:rPr>
      </w:pPr>
      <w:r>
        <w:rPr>
          <w:rFonts w:ascii="Century Gothic" w:hAnsi="Century Gothic"/>
        </w:rPr>
        <w:t>See appendices below for guidance an</w:t>
      </w:r>
      <w:r w:rsidR="00052D1E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useful information relating to completion of the form.</w:t>
      </w:r>
    </w:p>
    <w:p w14:paraId="6CDF10B4" w14:textId="77777777" w:rsidR="00CD7C82" w:rsidRPr="001240F8" w:rsidRDefault="00CD7C82">
      <w:pPr>
        <w:rPr>
          <w:rFonts w:ascii="Century Gothic" w:hAnsi="Century Gothic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689"/>
        <w:gridCol w:w="4961"/>
        <w:gridCol w:w="2977"/>
        <w:gridCol w:w="4536"/>
      </w:tblGrid>
      <w:tr w:rsidR="001240F8" w:rsidRPr="001240F8" w14:paraId="3A3D26C8" w14:textId="77777777" w:rsidTr="00BA185E">
        <w:tc>
          <w:tcPr>
            <w:tcW w:w="2689" w:type="dxa"/>
            <w:shd w:val="clear" w:color="auto" w:fill="D9D9D9" w:themeFill="background1" w:themeFillShade="D9"/>
          </w:tcPr>
          <w:p w14:paraId="3E189503" w14:textId="2FC938CC" w:rsidR="001240F8" w:rsidRPr="00BA185E" w:rsidRDefault="001240F8" w:rsidP="007C72D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bookmarkStart w:id="0" w:name="_Hlk213856891"/>
            <w:r w:rsidRPr="00BA185E">
              <w:rPr>
                <w:rFonts w:ascii="Century Gothic" w:hAnsi="Century Gothic"/>
                <w:b/>
                <w:bCs/>
              </w:rPr>
              <w:t>Client</w:t>
            </w:r>
          </w:p>
        </w:tc>
        <w:tc>
          <w:tcPr>
            <w:tcW w:w="4961" w:type="dxa"/>
          </w:tcPr>
          <w:p w14:paraId="50197858" w14:textId="77777777" w:rsidR="001240F8" w:rsidRPr="001240F8" w:rsidRDefault="001240F8" w:rsidP="007C72D6">
            <w:pPr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C2AAE9E" w14:textId="2F8EAD74" w:rsidR="001240F8" w:rsidRPr="00BA185E" w:rsidRDefault="001240F8" w:rsidP="007C72D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 w:rsidRPr="00BA185E">
              <w:rPr>
                <w:rFonts w:ascii="Century Gothic" w:hAnsi="Century Gothic"/>
                <w:b/>
                <w:bCs/>
              </w:rPr>
              <w:t>C</w:t>
            </w:r>
            <w:r w:rsidR="004D5F33" w:rsidRPr="00BA185E">
              <w:rPr>
                <w:rFonts w:ascii="Century Gothic" w:hAnsi="Century Gothic"/>
                <w:b/>
                <w:bCs/>
              </w:rPr>
              <w:t xml:space="preserve">ase </w:t>
            </w:r>
            <w:r w:rsidRPr="00BA185E">
              <w:rPr>
                <w:rFonts w:ascii="Century Gothic" w:hAnsi="Century Gothic"/>
                <w:b/>
                <w:bCs/>
              </w:rPr>
              <w:t>M</w:t>
            </w:r>
            <w:r w:rsidR="004D5F33" w:rsidRPr="00BA185E">
              <w:rPr>
                <w:rFonts w:ascii="Century Gothic" w:hAnsi="Century Gothic"/>
                <w:b/>
                <w:bCs/>
              </w:rPr>
              <w:t>anager</w:t>
            </w:r>
          </w:p>
        </w:tc>
        <w:tc>
          <w:tcPr>
            <w:tcW w:w="4536" w:type="dxa"/>
          </w:tcPr>
          <w:p w14:paraId="0C79DDC3" w14:textId="7FE2B4A1" w:rsidR="001240F8" w:rsidRPr="001240F8" w:rsidRDefault="001240F8" w:rsidP="007C72D6">
            <w:pPr>
              <w:spacing w:before="60" w:after="60"/>
              <w:rPr>
                <w:rFonts w:ascii="Century Gothic" w:hAnsi="Century Gothic"/>
              </w:rPr>
            </w:pPr>
          </w:p>
        </w:tc>
      </w:tr>
      <w:tr w:rsidR="001240F8" w:rsidRPr="001240F8" w14:paraId="2BBD1925" w14:textId="77777777" w:rsidTr="00BA185E">
        <w:tc>
          <w:tcPr>
            <w:tcW w:w="2689" w:type="dxa"/>
            <w:shd w:val="clear" w:color="auto" w:fill="D9D9D9" w:themeFill="background1" w:themeFillShade="D9"/>
          </w:tcPr>
          <w:p w14:paraId="57058F30" w14:textId="4A6F78CF" w:rsidR="001240F8" w:rsidRPr="00BA185E" w:rsidRDefault="001240F8" w:rsidP="007C72D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 w:rsidRPr="00BA185E">
              <w:rPr>
                <w:rFonts w:ascii="Century Gothic" w:hAnsi="Century Gothic"/>
                <w:b/>
                <w:bCs/>
              </w:rPr>
              <w:t>Form completed by</w:t>
            </w:r>
          </w:p>
        </w:tc>
        <w:tc>
          <w:tcPr>
            <w:tcW w:w="4961" w:type="dxa"/>
          </w:tcPr>
          <w:p w14:paraId="0B52F7B0" w14:textId="77777777" w:rsidR="001240F8" w:rsidRPr="001240F8" w:rsidRDefault="001240F8" w:rsidP="007C72D6">
            <w:pPr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8F4C6D9" w14:textId="4BACA5B0" w:rsidR="001240F8" w:rsidRPr="00BA185E" w:rsidRDefault="001240F8" w:rsidP="007C72D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 w:rsidRPr="00BA185E">
              <w:rPr>
                <w:rFonts w:ascii="Century Gothic" w:hAnsi="Century Gothic"/>
                <w:b/>
                <w:bCs/>
              </w:rPr>
              <w:t>Date of completion</w:t>
            </w:r>
          </w:p>
        </w:tc>
        <w:tc>
          <w:tcPr>
            <w:tcW w:w="4536" w:type="dxa"/>
          </w:tcPr>
          <w:p w14:paraId="317D373E" w14:textId="019BFD57" w:rsidR="001240F8" w:rsidRPr="001240F8" w:rsidRDefault="00000000" w:rsidP="007C72D6">
            <w:pPr>
              <w:spacing w:before="60" w:after="6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highlight w:val="yellow"/>
                </w:rPr>
                <w:id w:val="-821509542"/>
                <w:placeholder>
                  <w:docPart w:val="7615DDFB0C2E4355BD7F22CE6208911A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1240F8" w:rsidRPr="001240F8">
                  <w:rPr>
                    <w:rFonts w:ascii="Century Gothic" w:hAnsi="Century Gothic"/>
                    <w:highlight w:val="yellow"/>
                  </w:rPr>
                  <w:t>DD/MM/YYYY</w:t>
                </w:r>
              </w:sdtContent>
            </w:sdt>
            <w:r w:rsidR="001240F8" w:rsidRPr="001240F8">
              <w:rPr>
                <w:rFonts w:ascii="Century Gothic" w:hAnsi="Century Gothic"/>
              </w:rPr>
              <w:t xml:space="preserve"> </w:t>
            </w:r>
          </w:p>
        </w:tc>
      </w:tr>
      <w:bookmarkEnd w:id="0"/>
    </w:tbl>
    <w:p w14:paraId="1D612F6C" w14:textId="77777777" w:rsidR="00540E5D" w:rsidRDefault="00540E5D" w:rsidP="00341CEF">
      <w:pPr>
        <w:rPr>
          <w:rFonts w:ascii="Century Gothic" w:hAnsi="Century Gothic"/>
          <w:sz w:val="18"/>
          <w:szCs w:val="18"/>
        </w:rPr>
      </w:pPr>
    </w:p>
    <w:p w14:paraId="746FD13F" w14:textId="78E5F27D" w:rsidR="00341CEF" w:rsidRDefault="00341CEF" w:rsidP="00341CEF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40E5D" w14:paraId="5AD4909A" w14:textId="77777777" w:rsidTr="00BA185E">
        <w:tc>
          <w:tcPr>
            <w:tcW w:w="5000" w:type="pct"/>
          </w:tcPr>
          <w:p w14:paraId="108BB612" w14:textId="17ADC4FF" w:rsidR="00540E5D" w:rsidRPr="00BA185E" w:rsidRDefault="00540E5D">
            <w:p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  <w:b/>
                <w:bCs/>
              </w:rPr>
              <w:t>Remember</w:t>
            </w:r>
            <w:r w:rsidRPr="00BA185E">
              <w:rPr>
                <w:rFonts w:ascii="Century Gothic" w:hAnsi="Century Gothic"/>
              </w:rPr>
              <w:t xml:space="preserve"> – Client </w:t>
            </w:r>
            <w:r w:rsidR="00547F21">
              <w:rPr>
                <w:rFonts w:ascii="Century Gothic" w:hAnsi="Century Gothic"/>
              </w:rPr>
              <w:t>w</w:t>
            </w:r>
            <w:r w:rsidR="00547F21" w:rsidRPr="00BA185E">
              <w:rPr>
                <w:rFonts w:ascii="Century Gothic" w:hAnsi="Century Gothic"/>
              </w:rPr>
              <w:t xml:space="preserve">elfare </w:t>
            </w:r>
            <w:r w:rsidRPr="00BA185E">
              <w:rPr>
                <w:rFonts w:ascii="Century Gothic" w:hAnsi="Century Gothic"/>
              </w:rPr>
              <w:t xml:space="preserve">is paramount – </w:t>
            </w:r>
            <w:r w:rsidR="00D90208">
              <w:rPr>
                <w:rFonts w:ascii="Century Gothic" w:hAnsi="Century Gothic"/>
              </w:rPr>
              <w:t>i</w:t>
            </w:r>
            <w:r w:rsidRPr="00BA185E">
              <w:rPr>
                <w:rFonts w:ascii="Century Gothic" w:hAnsi="Century Gothic"/>
              </w:rPr>
              <w:t xml:space="preserve">f a crime is being </w:t>
            </w:r>
            <w:r w:rsidR="00EF2907" w:rsidRPr="00EF2907">
              <w:rPr>
                <w:rFonts w:ascii="Century Gothic" w:hAnsi="Century Gothic"/>
              </w:rPr>
              <w:t>committed,</w:t>
            </w:r>
            <w:r w:rsidRPr="00BA185E">
              <w:rPr>
                <w:rFonts w:ascii="Century Gothic" w:hAnsi="Century Gothic"/>
              </w:rPr>
              <w:t xml:space="preserve"> or the client needs urgent medical treatment</w:t>
            </w:r>
            <w:r w:rsidR="002D1752">
              <w:rPr>
                <w:rFonts w:ascii="Century Gothic" w:hAnsi="Century Gothic"/>
              </w:rPr>
              <w:t>,</w:t>
            </w:r>
            <w:r w:rsidRPr="00BA185E">
              <w:rPr>
                <w:rFonts w:ascii="Century Gothic" w:hAnsi="Century Gothic"/>
              </w:rPr>
              <w:t xml:space="preserve"> call 999. If this has been actioned</w:t>
            </w:r>
            <w:r w:rsidR="004568EF" w:rsidRPr="00BA185E">
              <w:rPr>
                <w:rFonts w:ascii="Century Gothic" w:hAnsi="Century Gothic"/>
              </w:rPr>
              <w:t>,</w:t>
            </w:r>
            <w:r w:rsidRPr="00BA185E">
              <w:rPr>
                <w:rFonts w:ascii="Century Gothic" w:hAnsi="Century Gothic"/>
              </w:rPr>
              <w:t xml:space="preserve"> please complete brief details in the box below</w:t>
            </w:r>
            <w:r w:rsidR="00D90208">
              <w:rPr>
                <w:rFonts w:ascii="Century Gothic" w:hAnsi="Century Gothic"/>
              </w:rPr>
              <w:t>.</w:t>
            </w:r>
          </w:p>
        </w:tc>
      </w:tr>
      <w:tr w:rsidR="00547F21" w14:paraId="356BA3C2" w14:textId="77777777" w:rsidTr="00BA185E">
        <w:tc>
          <w:tcPr>
            <w:tcW w:w="5000" w:type="pct"/>
          </w:tcPr>
          <w:p w14:paraId="763A4B67" w14:textId="77777777" w:rsidR="00547F21" w:rsidRPr="00BA185E" w:rsidRDefault="00547F21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6289751B" w14:textId="77777777" w:rsidR="00540E5D" w:rsidRDefault="00540E5D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0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4199"/>
        <w:gridCol w:w="2751"/>
        <w:gridCol w:w="3403"/>
        <w:gridCol w:w="4783"/>
      </w:tblGrid>
      <w:tr w:rsidR="00EF2907" w:rsidRPr="001240F8" w14:paraId="52CEB5D6" w14:textId="77777777" w:rsidTr="00BA185E">
        <w:trPr>
          <w:trHeight w:val="785"/>
        </w:trPr>
        <w:tc>
          <w:tcPr>
            <w:tcW w:w="4199" w:type="dxa"/>
            <w:shd w:val="clear" w:color="auto" w:fill="D9D9D9" w:themeFill="background1" w:themeFillShade="D9"/>
          </w:tcPr>
          <w:p w14:paraId="2B19D432" w14:textId="77777777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bookmarkStart w:id="1" w:name="_Hlk215752035"/>
            <w:r w:rsidRPr="00BA185E">
              <w:rPr>
                <w:rFonts w:ascii="Century Gothic" w:hAnsi="Century Gothic"/>
                <w:b/>
              </w:rPr>
              <w:t>Safeguarding Process Checklist</w:t>
            </w:r>
          </w:p>
          <w:p w14:paraId="53C6887E" w14:textId="79878E06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 xml:space="preserve">Stage 1 – </w:t>
            </w:r>
            <w:r w:rsidR="00EF2907">
              <w:rPr>
                <w:rFonts w:ascii="Century Gothic" w:hAnsi="Century Gothic"/>
                <w:b/>
              </w:rPr>
              <w:t>I</w:t>
            </w:r>
            <w:r w:rsidR="00EF2907" w:rsidRPr="00BA185E">
              <w:rPr>
                <w:rFonts w:ascii="Century Gothic" w:hAnsi="Century Gothic"/>
                <w:b/>
              </w:rPr>
              <w:t xml:space="preserve">mmediate </w:t>
            </w:r>
            <w:r w:rsidRPr="00BA185E">
              <w:rPr>
                <w:rFonts w:ascii="Century Gothic" w:hAnsi="Century Gothic"/>
                <w:b/>
              </w:rPr>
              <w:t>steps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026F2903" w14:textId="77777777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Date</w:t>
            </w:r>
          </w:p>
          <w:p w14:paraId="7D850664" w14:textId="149AEDD6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DD/MM/YY</w:t>
            </w:r>
            <w:r w:rsidR="00EF2907">
              <w:rPr>
                <w:rFonts w:ascii="Century Gothic" w:hAnsi="Century Gothic"/>
                <w:b/>
              </w:rPr>
              <w:t>YY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73533445" w14:textId="77777777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 xml:space="preserve">Yes/No – If not </w:t>
            </w:r>
            <w:proofErr w:type="gramStart"/>
            <w:r w:rsidRPr="00BA185E">
              <w:rPr>
                <w:rFonts w:ascii="Century Gothic" w:hAnsi="Century Gothic"/>
                <w:b/>
              </w:rPr>
              <w:t>why not</w:t>
            </w:r>
            <w:proofErr w:type="gramEnd"/>
            <w:r w:rsidRPr="00BA185E">
              <w:rPr>
                <w:rFonts w:ascii="Century Gothic" w:hAnsi="Century Gothic"/>
                <w:b/>
              </w:rPr>
              <w:t xml:space="preserve">? </w:t>
            </w:r>
          </w:p>
        </w:tc>
        <w:tc>
          <w:tcPr>
            <w:tcW w:w="4783" w:type="dxa"/>
            <w:shd w:val="clear" w:color="auto" w:fill="D9D9D9" w:themeFill="background1" w:themeFillShade="D9"/>
          </w:tcPr>
          <w:p w14:paraId="6953E6EB" w14:textId="16A2E171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Outcome/ Who will follow up and by what date?</w:t>
            </w:r>
          </w:p>
        </w:tc>
      </w:tr>
      <w:bookmarkEnd w:id="1"/>
      <w:tr w:rsidR="00EF2907" w:rsidRPr="001240F8" w14:paraId="3582E59D" w14:textId="77777777" w:rsidTr="00BA185E">
        <w:tc>
          <w:tcPr>
            <w:tcW w:w="4199" w:type="dxa"/>
          </w:tcPr>
          <w:p w14:paraId="53F55740" w14:textId="457DD474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Identify safeguarding incident/concern and brief (single sentence- as detail will be entered in Qunote) description of safeguarding concern.</w:t>
            </w:r>
          </w:p>
        </w:tc>
        <w:tc>
          <w:tcPr>
            <w:tcW w:w="2751" w:type="dxa"/>
          </w:tcPr>
          <w:p w14:paraId="062124E5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403" w:type="dxa"/>
          </w:tcPr>
          <w:p w14:paraId="40911539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14E5232B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69DEBBB0" w14:textId="77777777" w:rsidTr="00BA185E">
        <w:tc>
          <w:tcPr>
            <w:tcW w:w="4199" w:type="dxa"/>
          </w:tcPr>
          <w:p w14:paraId="5EA7599E" w14:textId="79C0B0B2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Have you raised your concerns with client and their significant others (as appropriate)?</w:t>
            </w:r>
          </w:p>
        </w:tc>
        <w:tc>
          <w:tcPr>
            <w:tcW w:w="2751" w:type="dxa"/>
          </w:tcPr>
          <w:p w14:paraId="5525D9D7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403" w:type="dxa"/>
          </w:tcPr>
          <w:p w14:paraId="2822E5F9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0CB72A4E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14403518" w14:textId="77777777" w:rsidTr="00BA185E">
        <w:tc>
          <w:tcPr>
            <w:tcW w:w="4199" w:type="dxa"/>
          </w:tcPr>
          <w:p w14:paraId="64901542" w14:textId="006B1833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lastRenderedPageBreak/>
              <w:t xml:space="preserve">Have you discussed with the 3HUB Safeguarding </w:t>
            </w:r>
            <w:r w:rsidR="00547F21">
              <w:rPr>
                <w:rFonts w:ascii="Century Gothic" w:hAnsi="Century Gothic"/>
              </w:rPr>
              <w:t>L</w:t>
            </w:r>
            <w:r w:rsidR="00547F21" w:rsidRPr="00BA185E">
              <w:rPr>
                <w:rFonts w:ascii="Century Gothic" w:hAnsi="Century Gothic"/>
              </w:rPr>
              <w:t xml:space="preserve">ead </w:t>
            </w:r>
            <w:r w:rsidRPr="00BA185E">
              <w:rPr>
                <w:rFonts w:ascii="Century Gothic" w:hAnsi="Century Gothic"/>
              </w:rPr>
              <w:t>or Safeguarding Consultant</w:t>
            </w:r>
            <w:r w:rsidR="00547F21">
              <w:rPr>
                <w:rFonts w:ascii="Century Gothic" w:hAnsi="Century Gothic"/>
              </w:rPr>
              <w:t>?</w:t>
            </w:r>
            <w:r w:rsidRPr="00BA185E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751" w:type="dxa"/>
          </w:tcPr>
          <w:p w14:paraId="068C73E0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403" w:type="dxa"/>
          </w:tcPr>
          <w:p w14:paraId="55460542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320566A9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67A4D4C8" w14:textId="77777777" w:rsidTr="00BA185E">
        <w:tc>
          <w:tcPr>
            <w:tcW w:w="4199" w:type="dxa"/>
          </w:tcPr>
          <w:p w14:paraId="33346FF3" w14:textId="1D195700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Have you logged incident on your own safeguarding folder?</w:t>
            </w:r>
          </w:p>
        </w:tc>
        <w:tc>
          <w:tcPr>
            <w:tcW w:w="2751" w:type="dxa"/>
          </w:tcPr>
          <w:p w14:paraId="7DB79337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403" w:type="dxa"/>
          </w:tcPr>
          <w:p w14:paraId="0697B24D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03121463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731D62D5" w14:textId="77777777" w:rsidTr="00BA185E">
        <w:tc>
          <w:tcPr>
            <w:tcW w:w="4199" w:type="dxa"/>
          </w:tcPr>
          <w:p w14:paraId="1529E7E3" w14:textId="768BAABD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Has cause for concern form for adult or child/young person been completed?</w:t>
            </w:r>
          </w:p>
          <w:p w14:paraId="03B1B2FB" w14:textId="278BFA6D" w:rsidR="00D90208" w:rsidRPr="00BA185E" w:rsidRDefault="00D90208" w:rsidP="00BA185E">
            <w:pPr>
              <w:pStyle w:val="ListParagraph"/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 xml:space="preserve">Has a formal Child or Adult safeguarding </w:t>
            </w:r>
            <w:r w:rsidR="00547F21">
              <w:rPr>
                <w:rFonts w:ascii="Century Gothic" w:hAnsi="Century Gothic"/>
              </w:rPr>
              <w:t>r</w:t>
            </w:r>
            <w:r w:rsidR="00547F21" w:rsidRPr="00BA185E">
              <w:rPr>
                <w:rFonts w:ascii="Century Gothic" w:hAnsi="Century Gothic"/>
              </w:rPr>
              <w:t xml:space="preserve">eferral </w:t>
            </w:r>
            <w:r w:rsidRPr="00BA185E">
              <w:rPr>
                <w:rFonts w:ascii="Century Gothic" w:hAnsi="Century Gothic"/>
              </w:rPr>
              <w:t xml:space="preserve">been raised with Local Authority? </w:t>
            </w:r>
          </w:p>
          <w:p w14:paraId="532BED8C" w14:textId="4012ED48" w:rsidR="00D90208" w:rsidRPr="00BA185E" w:rsidRDefault="00D90208" w:rsidP="00BA185E">
            <w:pPr>
              <w:pStyle w:val="ListParagraph"/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Has incident/concern been logged in safeguarding log</w:t>
            </w:r>
            <w:r w:rsidR="00547F21">
              <w:rPr>
                <w:rFonts w:ascii="Century Gothic" w:hAnsi="Century Gothic"/>
              </w:rPr>
              <w:t>?</w:t>
            </w:r>
          </w:p>
        </w:tc>
        <w:tc>
          <w:tcPr>
            <w:tcW w:w="2751" w:type="dxa"/>
          </w:tcPr>
          <w:p w14:paraId="5744EDB3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403" w:type="dxa"/>
          </w:tcPr>
          <w:p w14:paraId="0A5FBDB4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32C2B819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147CCD0A" w14:textId="77777777" w:rsidTr="00BA185E">
        <w:tc>
          <w:tcPr>
            <w:tcW w:w="4199" w:type="dxa"/>
          </w:tcPr>
          <w:p w14:paraId="54AEAEE0" w14:textId="3125C5A7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Have you Identified who else needs to know and level of urgency required</w:t>
            </w:r>
            <w:r w:rsidR="00547F21">
              <w:rPr>
                <w:rFonts w:ascii="Century Gothic" w:hAnsi="Century Gothic"/>
              </w:rPr>
              <w:t>?</w:t>
            </w:r>
          </w:p>
        </w:tc>
        <w:tc>
          <w:tcPr>
            <w:tcW w:w="2751" w:type="dxa"/>
          </w:tcPr>
          <w:p w14:paraId="4C77A9D5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403" w:type="dxa"/>
          </w:tcPr>
          <w:p w14:paraId="25BB1DC8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3A1360FE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</w:tbl>
    <w:p w14:paraId="370AFE4C" w14:textId="77777777" w:rsidR="00540E5D" w:rsidRDefault="00540E5D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4263"/>
        <w:gridCol w:w="2751"/>
        <w:gridCol w:w="3344"/>
        <w:gridCol w:w="1956"/>
        <w:gridCol w:w="2827"/>
      </w:tblGrid>
      <w:tr w:rsidR="00EF2907" w:rsidRPr="001240F8" w14:paraId="241E5B78" w14:textId="77777777" w:rsidTr="00BA185E">
        <w:trPr>
          <w:trHeight w:val="460"/>
        </w:trPr>
        <w:tc>
          <w:tcPr>
            <w:tcW w:w="4263" w:type="dxa"/>
            <w:shd w:val="clear" w:color="auto" w:fill="D9D9D9" w:themeFill="background1" w:themeFillShade="D9"/>
          </w:tcPr>
          <w:p w14:paraId="5065BB8D" w14:textId="77777777" w:rsidR="00D90208" w:rsidRPr="00BA185E" w:rsidRDefault="00D90208" w:rsidP="004568E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Safeguarding Process Checklist</w:t>
            </w:r>
          </w:p>
          <w:p w14:paraId="69D8E603" w14:textId="1A7EACA3" w:rsidR="00D90208" w:rsidRPr="00BA185E" w:rsidRDefault="00D90208" w:rsidP="004568E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Stage 2 – who to inform/consult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40FD0078" w14:textId="77777777" w:rsidR="00D90208" w:rsidRPr="00BA185E" w:rsidRDefault="00D90208" w:rsidP="004568E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Date</w:t>
            </w:r>
          </w:p>
          <w:p w14:paraId="4507CD57" w14:textId="1D93618F" w:rsidR="00D90208" w:rsidRPr="00BA185E" w:rsidRDefault="00D90208" w:rsidP="004568EF">
            <w:pPr>
              <w:spacing w:before="60" w:after="6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DD/MM/YYYY</w:t>
            </w:r>
          </w:p>
        </w:tc>
        <w:tc>
          <w:tcPr>
            <w:tcW w:w="3344" w:type="dxa"/>
            <w:shd w:val="clear" w:color="auto" w:fill="D9D9D9" w:themeFill="background1" w:themeFillShade="D9"/>
          </w:tcPr>
          <w:p w14:paraId="575D62F6" w14:textId="77777777" w:rsidR="00D90208" w:rsidRPr="00BA185E" w:rsidRDefault="00D90208" w:rsidP="004568E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 xml:space="preserve">Yes/No – If not </w:t>
            </w:r>
            <w:proofErr w:type="gramStart"/>
            <w:r w:rsidRPr="00BA185E">
              <w:rPr>
                <w:rFonts w:ascii="Century Gothic" w:hAnsi="Century Gothic"/>
                <w:b/>
              </w:rPr>
              <w:t>why not</w:t>
            </w:r>
            <w:proofErr w:type="gramEnd"/>
            <w:r w:rsidRPr="00BA185E">
              <w:rPr>
                <w:rFonts w:ascii="Century Gothic" w:hAnsi="Century Gothic"/>
                <w:b/>
              </w:rPr>
              <w:t xml:space="preserve">? 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761D4D1B" w14:textId="0D4DA2AF" w:rsidR="00D90208" w:rsidRPr="00BA185E" w:rsidRDefault="00D90208" w:rsidP="004568E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Name and contact details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5E48E0" w14:textId="5380BFDF" w:rsidR="00D90208" w:rsidRPr="00BA185E" w:rsidRDefault="00D90208" w:rsidP="004568E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Outcome/ Who will follow up and by what date?</w:t>
            </w:r>
          </w:p>
        </w:tc>
      </w:tr>
      <w:tr w:rsidR="00D90208" w:rsidRPr="001240F8" w14:paraId="04D1AB22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0" w:type="auto"/>
            <w:gridSpan w:val="5"/>
          </w:tcPr>
          <w:p w14:paraId="5EF63087" w14:textId="098D2EF4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Who have you Informed?</w:t>
            </w:r>
          </w:p>
        </w:tc>
      </w:tr>
      <w:tr w:rsidR="00EF2907" w:rsidRPr="001240F8" w14:paraId="3B819466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3D479CD4" w14:textId="1F2BE3FA" w:rsidR="00D90208" w:rsidRPr="00BA185E" w:rsidRDefault="00D90208" w:rsidP="00037F7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Social Care (within 24 hours of incident occurring)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7F5834F9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75F52AFE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39ACB51B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597F39E6" w14:textId="4365F675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00CA1872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6CEE24EF" w14:textId="247669E8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LADO (children)/LADO/SADO PIPOT Policy (adults) (If involves a member of staff)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070BD24C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6B8F6F9E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44DE7E5E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78BA0192" w14:textId="31AC950A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4E93DE1A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3C061F90" w14:textId="6DC9AE5D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Registered Manager (within 24 hours if this is a CQC notifiable incident)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51F5BCD7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5B5A62AA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4C828D31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3587F670" w14:textId="26A2BEE8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46470992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4D01BA68" w14:textId="5B3D0F93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lastRenderedPageBreak/>
              <w:t>3HUB (CCT) Safeguarding Lead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5659188C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330F9ADC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1988B9AC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78B4C841" w14:textId="476F7282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0E318A2A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29B94E1B" w14:textId="508B5AFC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Disclosure and Barring Service in consultation with HR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44F63AD3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353B8266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36235618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4706636A" w14:textId="2D47CA29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1B2A58ED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2477B237" w14:textId="0D2E548F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Deputy/Legal team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1EFCA559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5D60181A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233B9003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4A89964E" w14:textId="04AAB056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043E4BE5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61908F8A" w14:textId="456EB1B7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Multi-Disciplinary Team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01DF8A1D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77C21A01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776A75C8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6C6C7D4B" w14:textId="3F10827B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2CE9D8E9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77E3B03C" w14:textId="111C5569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 xml:space="preserve">Professional </w:t>
            </w:r>
            <w:r w:rsidR="00547F21">
              <w:rPr>
                <w:rFonts w:ascii="Century Gothic" w:hAnsi="Century Gothic"/>
              </w:rPr>
              <w:t>b</w:t>
            </w:r>
            <w:r w:rsidR="00547F21" w:rsidRPr="00BA185E">
              <w:rPr>
                <w:rFonts w:ascii="Century Gothic" w:hAnsi="Century Gothic"/>
              </w:rPr>
              <w:t xml:space="preserve">ody </w:t>
            </w:r>
            <w:r w:rsidRPr="00BA185E">
              <w:rPr>
                <w:rFonts w:ascii="Century Gothic" w:hAnsi="Century Gothic"/>
              </w:rPr>
              <w:t xml:space="preserve">if worker is a registered HSC professional </w:t>
            </w:r>
            <w:proofErr w:type="gramStart"/>
            <w:r w:rsidRPr="00BA185E">
              <w:rPr>
                <w:rFonts w:ascii="Century Gothic" w:hAnsi="Century Gothic"/>
              </w:rPr>
              <w:t>whether or not</w:t>
            </w:r>
            <w:proofErr w:type="gramEnd"/>
            <w:r w:rsidRPr="00BA185E">
              <w:rPr>
                <w:rFonts w:ascii="Century Gothic" w:hAnsi="Century Gothic"/>
              </w:rPr>
              <w:t xml:space="preserve"> they are working in such a role</w:t>
            </w:r>
            <w:r w:rsidR="00EF2907"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74ECEFA5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40B284E7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0009A4AD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1BA1646B" w14:textId="4A357656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72013DD8" w14:textId="77777777" w:rsidTr="00BA185E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38CE9A3A" w14:textId="07056A66" w:rsidR="00D90208" w:rsidRPr="00BA185E" w:rsidRDefault="00D90208" w:rsidP="00BA185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Duty of Candour – CQC</w:t>
            </w:r>
          </w:p>
        </w:tc>
        <w:tc>
          <w:tcPr>
            <w:tcW w:w="2751" w:type="dxa"/>
          </w:tcPr>
          <w:p w14:paraId="68FF74AA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2B2B968B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35BDC35F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423B24D8" w14:textId="0CFF35C0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</w:tbl>
    <w:p w14:paraId="53A383A4" w14:textId="77777777" w:rsidR="00540E5D" w:rsidRDefault="00540E5D" w:rsidP="001240F8">
      <w:pPr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4263"/>
        <w:gridCol w:w="2751"/>
        <w:gridCol w:w="3344"/>
        <w:gridCol w:w="4783"/>
      </w:tblGrid>
      <w:tr w:rsidR="00EF2907" w:rsidRPr="001240F8" w14:paraId="4B065DC6" w14:textId="77777777" w:rsidTr="00EF2907">
        <w:trPr>
          <w:trHeight w:val="264"/>
        </w:trPr>
        <w:tc>
          <w:tcPr>
            <w:tcW w:w="4263" w:type="dxa"/>
            <w:shd w:val="clear" w:color="auto" w:fill="D9D9D9" w:themeFill="background1" w:themeFillShade="D9"/>
          </w:tcPr>
          <w:p w14:paraId="4233922B" w14:textId="77777777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Safeguarding Process Checklist</w:t>
            </w:r>
          </w:p>
          <w:p w14:paraId="4F7B6040" w14:textId="77777777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Stage 3 – review and conclusion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4B284EEA" w14:textId="77777777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Date</w:t>
            </w:r>
          </w:p>
          <w:p w14:paraId="646854C7" w14:textId="344DFFFC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DD/MM/YYYY</w:t>
            </w:r>
          </w:p>
        </w:tc>
        <w:tc>
          <w:tcPr>
            <w:tcW w:w="3344" w:type="dxa"/>
            <w:shd w:val="clear" w:color="auto" w:fill="D9D9D9" w:themeFill="background1" w:themeFillShade="D9"/>
          </w:tcPr>
          <w:p w14:paraId="1189341B" w14:textId="52F49601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 xml:space="preserve">Yes/No – If not </w:t>
            </w:r>
            <w:proofErr w:type="gramStart"/>
            <w:r w:rsidRPr="00BA185E">
              <w:rPr>
                <w:rFonts w:ascii="Century Gothic" w:hAnsi="Century Gothic"/>
                <w:b/>
              </w:rPr>
              <w:t>why not</w:t>
            </w:r>
            <w:proofErr w:type="gramEnd"/>
            <w:r w:rsidRPr="00BA185E">
              <w:rPr>
                <w:rFonts w:ascii="Century Gothic" w:hAnsi="Century Gothic"/>
                <w:b/>
              </w:rPr>
              <w:t xml:space="preserve">? </w:t>
            </w:r>
          </w:p>
        </w:tc>
        <w:tc>
          <w:tcPr>
            <w:tcW w:w="4783" w:type="dxa"/>
            <w:shd w:val="clear" w:color="auto" w:fill="D9D9D9" w:themeFill="background1" w:themeFillShade="D9"/>
          </w:tcPr>
          <w:p w14:paraId="57A0B32B" w14:textId="77777777" w:rsidR="00D90208" w:rsidRPr="00BA185E" w:rsidRDefault="00D90208" w:rsidP="00037F7F">
            <w:pPr>
              <w:spacing w:before="60" w:after="60"/>
              <w:rPr>
                <w:rFonts w:ascii="Century Gothic" w:hAnsi="Century Gothic"/>
                <w:b/>
              </w:rPr>
            </w:pPr>
            <w:r w:rsidRPr="00BA185E">
              <w:rPr>
                <w:rFonts w:ascii="Century Gothic" w:hAnsi="Century Gothic"/>
                <w:b/>
              </w:rPr>
              <w:t>Outcome/ Who will follow up and by what date?</w:t>
            </w:r>
          </w:p>
        </w:tc>
      </w:tr>
      <w:tr w:rsidR="00EF2907" w:rsidRPr="001240F8" w14:paraId="1AFC4D2B" w14:textId="77777777" w:rsidTr="00EF2907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483EDF03" w14:textId="75CF88F1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 xml:space="preserve">Is ongoing support from 3HUB Safeguarding </w:t>
            </w:r>
            <w:r w:rsidR="00547F21">
              <w:rPr>
                <w:rFonts w:ascii="Century Gothic" w:hAnsi="Century Gothic"/>
              </w:rPr>
              <w:t>C</w:t>
            </w:r>
            <w:r w:rsidR="00547F21" w:rsidRPr="00BA185E">
              <w:rPr>
                <w:rFonts w:ascii="Century Gothic" w:hAnsi="Century Gothic"/>
              </w:rPr>
              <w:t xml:space="preserve">onsultant </w:t>
            </w:r>
            <w:r w:rsidRPr="00BA185E">
              <w:rPr>
                <w:rFonts w:ascii="Century Gothic" w:hAnsi="Century Gothic"/>
              </w:rPr>
              <w:t>required?</w:t>
            </w:r>
          </w:p>
        </w:tc>
        <w:tc>
          <w:tcPr>
            <w:tcW w:w="2751" w:type="dxa"/>
          </w:tcPr>
          <w:p w14:paraId="2EFE5686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6E4A23C0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2D4A6B1F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4E1DB5E0" w14:textId="77777777" w:rsidTr="00EF2907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34B02600" w14:textId="72C5B11B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3HUB HR team to review and identify further actions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64AE9448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187B7689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537F1A38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72765871" w14:textId="77777777" w:rsidTr="00EF2907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312F0478" w14:textId="35C5871A" w:rsidR="00D90208" w:rsidRPr="00BA185E" w:rsidDel="00BF79F2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Does the Duty of Candour apply to this situation</w:t>
            </w:r>
            <w:r w:rsidR="00547F21">
              <w:rPr>
                <w:rFonts w:ascii="Century Gothic" w:hAnsi="Century Gothic"/>
              </w:rPr>
              <w:t>?</w:t>
            </w:r>
          </w:p>
        </w:tc>
        <w:tc>
          <w:tcPr>
            <w:tcW w:w="2751" w:type="dxa"/>
          </w:tcPr>
          <w:p w14:paraId="73CB33ED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5593FE1D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2988717C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  <w:tr w:rsidR="00EF2907" w:rsidRPr="001240F8" w14:paraId="7C465FB9" w14:textId="77777777" w:rsidTr="00EF2907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c>
          <w:tcPr>
            <w:tcW w:w="4263" w:type="dxa"/>
          </w:tcPr>
          <w:p w14:paraId="4B95C2E5" w14:textId="12B5F927" w:rsidR="00D90208" w:rsidRPr="00BA185E" w:rsidRDefault="00D90208" w:rsidP="00BA185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A185E">
              <w:rPr>
                <w:rFonts w:ascii="Century Gothic" w:hAnsi="Century Gothic"/>
              </w:rPr>
              <w:t>3HUB CCT – final review, recording and filing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751" w:type="dxa"/>
          </w:tcPr>
          <w:p w14:paraId="4B62AEFF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3344" w:type="dxa"/>
          </w:tcPr>
          <w:p w14:paraId="23E04461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  <w:tc>
          <w:tcPr>
            <w:tcW w:w="4783" w:type="dxa"/>
          </w:tcPr>
          <w:p w14:paraId="6DAC0B9C" w14:textId="77777777" w:rsidR="00D90208" w:rsidRPr="00BA185E" w:rsidRDefault="00D90208" w:rsidP="00037F7F">
            <w:pPr>
              <w:rPr>
                <w:rFonts w:ascii="Century Gothic" w:hAnsi="Century Gothic"/>
              </w:rPr>
            </w:pPr>
          </w:p>
        </w:tc>
      </w:tr>
    </w:tbl>
    <w:p w14:paraId="48618A90" w14:textId="4A1A80C4" w:rsidR="007048DB" w:rsidRDefault="007048DB">
      <w:pPr>
        <w:rPr>
          <w:rFonts w:ascii="Century Gothic" w:hAnsi="Century Gothic"/>
        </w:rPr>
      </w:pPr>
    </w:p>
    <w:tbl>
      <w:tblPr>
        <w:tblStyle w:val="TableGrid"/>
        <w:tblW w:w="15163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2689"/>
        <w:gridCol w:w="10206"/>
        <w:gridCol w:w="2268"/>
      </w:tblGrid>
      <w:tr w:rsidR="00832DB2" w:rsidRPr="001240F8" w14:paraId="59451C92" w14:textId="77777777" w:rsidTr="00242462">
        <w:tc>
          <w:tcPr>
            <w:tcW w:w="12895" w:type="dxa"/>
            <w:gridSpan w:val="2"/>
            <w:shd w:val="clear" w:color="auto" w:fill="D9D9D9" w:themeFill="background1" w:themeFillShade="D9"/>
          </w:tcPr>
          <w:p w14:paraId="3A5F3B14" w14:textId="64E00392" w:rsidR="00832DB2" w:rsidRPr="00BA185E" w:rsidRDefault="002E5918" w:rsidP="007C72D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 w:rsidRPr="00BA185E">
              <w:rPr>
                <w:rFonts w:ascii="Century Gothic" w:hAnsi="Century Gothic"/>
                <w:b/>
                <w:bCs/>
              </w:rPr>
              <w:t xml:space="preserve">Further </w:t>
            </w:r>
            <w:r w:rsidR="00832DB2" w:rsidRPr="00BA185E">
              <w:rPr>
                <w:rFonts w:ascii="Century Gothic" w:hAnsi="Century Gothic"/>
                <w:b/>
                <w:bCs/>
              </w:rPr>
              <w:t xml:space="preserve">Identified </w:t>
            </w:r>
            <w:r w:rsidR="00D90208">
              <w:rPr>
                <w:rFonts w:ascii="Century Gothic" w:hAnsi="Century Gothic"/>
                <w:b/>
                <w:bCs/>
              </w:rPr>
              <w:t>A</w:t>
            </w:r>
            <w:r w:rsidR="00D90208" w:rsidRPr="00BA185E">
              <w:rPr>
                <w:rFonts w:ascii="Century Gothic" w:hAnsi="Century Gothic"/>
                <w:b/>
                <w:bCs/>
              </w:rPr>
              <w:t>ctions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1BB4B51" w14:textId="2B971A1C" w:rsidR="00832DB2" w:rsidRPr="00BA185E" w:rsidRDefault="00832DB2" w:rsidP="007C72D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 w:rsidRPr="00BA185E">
              <w:rPr>
                <w:rFonts w:ascii="Century Gothic" w:hAnsi="Century Gothic"/>
                <w:b/>
                <w:bCs/>
              </w:rPr>
              <w:t>By (date)</w:t>
            </w:r>
          </w:p>
        </w:tc>
      </w:tr>
      <w:tr w:rsidR="00832DB2" w:rsidRPr="001240F8" w14:paraId="08CEB6FE" w14:textId="77777777" w:rsidTr="00242462">
        <w:tc>
          <w:tcPr>
            <w:tcW w:w="12895" w:type="dxa"/>
            <w:gridSpan w:val="2"/>
          </w:tcPr>
          <w:p w14:paraId="20714512" w14:textId="77777777" w:rsidR="00832DB2" w:rsidRDefault="00832DB2" w:rsidP="007C72D6">
            <w:pPr>
              <w:spacing w:before="60" w:after="60"/>
              <w:rPr>
                <w:rFonts w:ascii="Century Gothic" w:hAnsi="Century Gothic"/>
              </w:rPr>
            </w:pPr>
          </w:p>
          <w:p w14:paraId="4FE580E1" w14:textId="77777777" w:rsidR="00832DB2" w:rsidRDefault="00832DB2" w:rsidP="007C72D6">
            <w:pPr>
              <w:spacing w:before="60" w:after="60"/>
              <w:rPr>
                <w:rFonts w:ascii="Century Gothic" w:hAnsi="Century Gothic"/>
              </w:rPr>
            </w:pPr>
          </w:p>
          <w:p w14:paraId="445F7BC6" w14:textId="77777777" w:rsidR="00832DB2" w:rsidRPr="001240F8" w:rsidRDefault="00832DB2" w:rsidP="007C72D6">
            <w:pPr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45091746" w14:textId="5FC7C84F" w:rsidR="00832DB2" w:rsidRPr="001240F8" w:rsidRDefault="00000000" w:rsidP="007C72D6">
            <w:pPr>
              <w:spacing w:before="60" w:after="6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highlight w:val="yellow"/>
                </w:rPr>
                <w:id w:val="601148811"/>
                <w:placeholder>
                  <w:docPart w:val="58B796D324B14A9C8CB894E8EC77D1F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32DB2" w:rsidRPr="001240F8">
                  <w:rPr>
                    <w:rFonts w:ascii="Century Gothic" w:hAnsi="Century Gothic"/>
                    <w:highlight w:val="yellow"/>
                  </w:rPr>
                  <w:t>DD/MM/YYYY</w:t>
                </w:r>
              </w:sdtContent>
            </w:sdt>
          </w:p>
        </w:tc>
      </w:tr>
      <w:tr w:rsidR="00832DB2" w:rsidRPr="001240F8" w14:paraId="73F62288" w14:textId="77777777" w:rsidTr="00242462">
        <w:tc>
          <w:tcPr>
            <w:tcW w:w="2689" w:type="dxa"/>
            <w:shd w:val="clear" w:color="auto" w:fill="D9D9D9" w:themeFill="background1" w:themeFillShade="D9"/>
          </w:tcPr>
          <w:p w14:paraId="4B65E514" w14:textId="749BDA8B" w:rsidR="00832DB2" w:rsidRPr="00BA185E" w:rsidRDefault="00832DB2" w:rsidP="007C72D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 w:rsidRPr="00BA185E">
              <w:rPr>
                <w:rFonts w:ascii="Century Gothic" w:hAnsi="Century Gothic"/>
                <w:b/>
                <w:bCs/>
              </w:rPr>
              <w:t>Date to follow up</w:t>
            </w:r>
          </w:p>
        </w:tc>
        <w:tc>
          <w:tcPr>
            <w:tcW w:w="12474" w:type="dxa"/>
            <w:gridSpan w:val="2"/>
          </w:tcPr>
          <w:p w14:paraId="73D60120" w14:textId="4074ACCB" w:rsidR="00832DB2" w:rsidRPr="001240F8" w:rsidRDefault="00000000" w:rsidP="007C72D6">
            <w:pPr>
              <w:spacing w:before="60" w:after="6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highlight w:val="yellow"/>
                </w:rPr>
                <w:id w:val="1705049610"/>
                <w:placeholder>
                  <w:docPart w:val="151904493A0E4C8699EF2802E49AB98D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32DB2" w:rsidRPr="001240F8">
                  <w:rPr>
                    <w:rFonts w:ascii="Century Gothic" w:hAnsi="Century Gothic"/>
                    <w:highlight w:val="yellow"/>
                  </w:rPr>
                  <w:t>DD/MM/YYYY</w:t>
                </w:r>
              </w:sdtContent>
            </w:sdt>
          </w:p>
        </w:tc>
      </w:tr>
    </w:tbl>
    <w:p w14:paraId="0DF8D211" w14:textId="77777777" w:rsidR="00832DB2" w:rsidRPr="004568EF" w:rsidRDefault="00832DB2">
      <w:pPr>
        <w:rPr>
          <w:rFonts w:ascii="Century Gothic" w:hAnsi="Century Gothic"/>
          <w:sz w:val="22"/>
          <w:szCs w:val="22"/>
        </w:rPr>
      </w:pPr>
    </w:p>
    <w:p w14:paraId="4F03E6E1" w14:textId="77777777" w:rsidR="004568EF" w:rsidRPr="004568EF" w:rsidRDefault="00565877" w:rsidP="004568EF">
      <w:pPr>
        <w:rPr>
          <w:rFonts w:ascii="Century Gothic" w:hAnsi="Century Gothic"/>
          <w:sz w:val="22"/>
          <w:szCs w:val="22"/>
        </w:rPr>
      </w:pPr>
      <w:r w:rsidRPr="004568EF">
        <w:rPr>
          <w:rFonts w:ascii="Century Gothic" w:hAnsi="Century Gothic"/>
          <w:sz w:val="22"/>
          <w:szCs w:val="22"/>
        </w:rPr>
        <w:t>Please refer to the following documents when completing this form</w:t>
      </w:r>
      <w:r w:rsidR="004568EF" w:rsidRPr="004568EF">
        <w:rPr>
          <w:rFonts w:ascii="Century Gothic" w:hAnsi="Century Gothic"/>
          <w:sz w:val="22"/>
          <w:szCs w:val="22"/>
        </w:rPr>
        <w:t xml:space="preserve">.  </w:t>
      </w:r>
    </w:p>
    <w:p w14:paraId="09E8FE7B" w14:textId="61737354" w:rsidR="004568EF" w:rsidRPr="004568EF" w:rsidRDefault="004568EF" w:rsidP="004568EF">
      <w:pPr>
        <w:rPr>
          <w:rFonts w:ascii="Century Gothic" w:hAnsi="Century Gothic"/>
          <w:sz w:val="22"/>
          <w:szCs w:val="22"/>
        </w:rPr>
      </w:pPr>
      <w:r w:rsidRPr="004568EF">
        <w:rPr>
          <w:rFonts w:ascii="Century Gothic" w:hAnsi="Century Gothic"/>
          <w:sz w:val="22"/>
          <w:szCs w:val="22"/>
        </w:rPr>
        <w:t xml:space="preserve">These can be found in the 3HUB Members Area:  </w:t>
      </w:r>
      <w:hyperlink r:id="rId7" w:history="1">
        <w:r w:rsidRPr="004568EF">
          <w:rPr>
            <w:rStyle w:val="Hyperlink"/>
            <w:rFonts w:ascii="Century Gothic" w:hAnsi="Century Gothic"/>
            <w:sz w:val="22"/>
            <w:szCs w:val="22"/>
          </w:rPr>
          <w:t>https://members.threehub.co.uk/safeguarding/</w:t>
        </w:r>
      </w:hyperlink>
    </w:p>
    <w:p w14:paraId="4EC91854" w14:textId="77777777" w:rsidR="00565877" w:rsidRPr="004568EF" w:rsidRDefault="00565877" w:rsidP="00565877">
      <w:pPr>
        <w:rPr>
          <w:rFonts w:ascii="Century Gothic" w:hAnsi="Century Gothic"/>
          <w:sz w:val="22"/>
          <w:szCs w:val="22"/>
        </w:rPr>
      </w:pPr>
    </w:p>
    <w:p w14:paraId="13B71F71" w14:textId="210B2483" w:rsidR="00565877" w:rsidRPr="004568EF" w:rsidRDefault="00565877" w:rsidP="004568EF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4568EF">
        <w:rPr>
          <w:rFonts w:ascii="Century Gothic" w:hAnsi="Century Gothic"/>
          <w:sz w:val="22"/>
          <w:szCs w:val="22"/>
        </w:rPr>
        <w:t xml:space="preserve">Safeguarding Policy (adults </w:t>
      </w:r>
      <w:r w:rsidR="00B74F36">
        <w:rPr>
          <w:rFonts w:ascii="Century Gothic" w:hAnsi="Century Gothic"/>
          <w:sz w:val="22"/>
          <w:szCs w:val="22"/>
        </w:rPr>
        <w:t>and</w:t>
      </w:r>
      <w:r w:rsidRPr="004568EF">
        <w:rPr>
          <w:rFonts w:ascii="Century Gothic" w:hAnsi="Century Gothic"/>
          <w:sz w:val="22"/>
          <w:szCs w:val="22"/>
        </w:rPr>
        <w:t xml:space="preserve"> CYP)</w:t>
      </w:r>
    </w:p>
    <w:p w14:paraId="5215223E" w14:textId="78457D1E" w:rsidR="004568EF" w:rsidRPr="004568EF" w:rsidRDefault="00565877" w:rsidP="00BA185E">
      <w:pPr>
        <w:pStyle w:val="ListParagraph"/>
        <w:numPr>
          <w:ilvl w:val="0"/>
          <w:numId w:val="4"/>
        </w:numPr>
      </w:pPr>
      <w:r w:rsidRPr="004568EF">
        <w:rPr>
          <w:rFonts w:ascii="Century Gothic" w:hAnsi="Century Gothic"/>
          <w:sz w:val="22"/>
          <w:szCs w:val="22"/>
        </w:rPr>
        <w:t>Raising A Safeguarding Alert - Top tips</w:t>
      </w:r>
      <w:r w:rsidR="00D90208">
        <w:rPr>
          <w:rFonts w:ascii="Century Gothic" w:hAnsi="Century Gothic"/>
          <w:sz w:val="22"/>
          <w:szCs w:val="22"/>
        </w:rPr>
        <w:t>.</w:t>
      </w:r>
    </w:p>
    <w:sectPr w:rsidR="004568EF" w:rsidRPr="004568EF" w:rsidSect="00832DB2">
      <w:headerReference w:type="default" r:id="rId8"/>
      <w:footerReference w:type="default" r:id="rId9"/>
      <w:pgSz w:w="16838" w:h="11906" w:orient="landscape" w:code="9"/>
      <w:pgMar w:top="992" w:right="851" w:bottom="992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DA66" w14:textId="77777777" w:rsidR="00EF0B59" w:rsidRDefault="00EF0B59" w:rsidP="006A3D78">
      <w:r>
        <w:separator/>
      </w:r>
    </w:p>
  </w:endnote>
  <w:endnote w:type="continuationSeparator" w:id="0">
    <w:p w14:paraId="033AB451" w14:textId="77777777" w:rsidR="00EF0B59" w:rsidRDefault="00EF0B59" w:rsidP="006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39A2" w14:textId="0F2B8317" w:rsidR="00EF2907" w:rsidRPr="00DA2635" w:rsidRDefault="00EF2907" w:rsidP="00EF2907">
    <w:pPr>
      <w:pStyle w:val="FooterPortraitText"/>
    </w:pPr>
  </w:p>
  <w:sdt>
    <w:sdtPr>
      <w:id w:val="-2076040443"/>
      <w:docPartObj>
        <w:docPartGallery w:val="Page Numbers (Bottom of Page)"/>
        <w:docPartUnique/>
      </w:docPartObj>
    </w:sdtPr>
    <w:sdtContent>
      <w:sdt>
        <w:sdtPr>
          <w:id w:val="-708100278"/>
          <w:docPartObj>
            <w:docPartGallery w:val="Page Numbers (Top of Page)"/>
            <w:docPartUnique/>
          </w:docPartObj>
        </w:sdtPr>
        <w:sdtContent>
          <w:p w14:paraId="40F2EDBE" w14:textId="77777777" w:rsidR="00EF2907" w:rsidRPr="00DA2635" w:rsidRDefault="00EF2907" w:rsidP="00EF2907">
            <w:pPr>
              <w:pStyle w:val="FooterPortraitText"/>
              <w:jc w:val="left"/>
            </w:pPr>
            <w:r w:rsidRPr="00DA26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9BC8C0" wp14:editId="61714125">
                  <wp:simplePos x="0" y="0"/>
                  <wp:positionH relativeFrom="column">
                    <wp:posOffset>7713345</wp:posOffset>
                  </wp:positionH>
                  <wp:positionV relativeFrom="paragraph">
                    <wp:posOffset>66675</wp:posOffset>
                  </wp:positionV>
                  <wp:extent cx="1193800" cy="565150"/>
                  <wp:effectExtent l="0" t="0" r="0" b="6350"/>
                  <wp:wrapThrough wrapText="bothSides">
                    <wp:wrapPolygon edited="0">
                      <wp:start x="14477" y="0"/>
                      <wp:lineTo x="0" y="8737"/>
                      <wp:lineTo x="0" y="12378"/>
                      <wp:lineTo x="3447" y="14562"/>
                      <wp:lineTo x="14477" y="21115"/>
                      <wp:lineTo x="17923" y="21115"/>
                      <wp:lineTo x="18268" y="19658"/>
                      <wp:lineTo x="21026" y="13834"/>
                      <wp:lineTo x="21026" y="10193"/>
                      <wp:lineTo x="19647" y="3640"/>
                      <wp:lineTo x="17923" y="0"/>
                      <wp:lineTo x="14477" y="0"/>
                    </wp:wrapPolygon>
                  </wp:wrapThrough>
                  <wp:docPr id="1669040662" name="Picture 1669040662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2635">
              <w:t xml:space="preserve">Page </w:t>
            </w:r>
            <w:r w:rsidRPr="00DA2635">
              <w:fldChar w:fldCharType="begin"/>
            </w:r>
            <w:r w:rsidRPr="00DA2635">
              <w:instrText xml:space="preserve"> PAGE </w:instrText>
            </w:r>
            <w:r w:rsidRPr="00DA2635">
              <w:fldChar w:fldCharType="separate"/>
            </w:r>
            <w:r>
              <w:t>1</w:t>
            </w:r>
            <w:r w:rsidRPr="00DA2635">
              <w:fldChar w:fldCharType="end"/>
            </w:r>
            <w:r w:rsidRPr="00DA2635">
              <w:t xml:space="preserve"> of </w:t>
            </w:r>
            <w:fldSimple w:instr=" NUMPAGES  ">
              <w:r>
                <w:t>1</w:t>
              </w:r>
            </w:fldSimple>
            <w:r w:rsidRPr="00DA2635">
              <w:br/>
            </w:r>
            <w:r w:rsidRPr="00356751">
              <w:t>www.threehub.co.uk</w:t>
            </w:r>
          </w:p>
          <w:p w14:paraId="220295DC" w14:textId="76AB3330" w:rsidR="00EF2907" w:rsidRDefault="00EF2907" w:rsidP="00EF2907">
            <w:pPr>
              <w:pStyle w:val="FooterPortraitText"/>
            </w:pPr>
            <w:r w:rsidRPr="00DA2635">
              <w:t>© 3HUB Ltd, 202</w:t>
            </w:r>
            <w:r>
              <w:t>6</w:t>
            </w:r>
          </w:p>
        </w:sdtContent>
      </w:sdt>
    </w:sdtContent>
  </w:sdt>
  <w:p w14:paraId="114D8F5F" w14:textId="3186B167" w:rsidR="00832DB2" w:rsidRPr="00832DB2" w:rsidRDefault="00832DB2" w:rsidP="00BA185E">
    <w:pPr>
      <w:pStyle w:val="FooterPortraitTex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634B" w14:textId="77777777" w:rsidR="00EF0B59" w:rsidRDefault="00EF0B59" w:rsidP="006A3D78">
      <w:r>
        <w:separator/>
      </w:r>
    </w:p>
  </w:footnote>
  <w:footnote w:type="continuationSeparator" w:id="0">
    <w:p w14:paraId="1B573FF8" w14:textId="77777777" w:rsidR="00EF0B59" w:rsidRDefault="00EF0B59" w:rsidP="006A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4621" w14:textId="1CDDE9AD" w:rsidR="006A3D78" w:rsidRDefault="006A3D78" w:rsidP="006A3D78">
    <w:pPr>
      <w:pStyle w:val="Header"/>
      <w:jc w:val="center"/>
    </w:pPr>
  </w:p>
  <w:p w14:paraId="11FCD7D2" w14:textId="22472071" w:rsidR="00D90208" w:rsidRDefault="00D90208" w:rsidP="006A3D78">
    <w:pPr>
      <w:pStyle w:val="Header"/>
      <w:jc w:val="center"/>
    </w:pPr>
  </w:p>
  <w:p w14:paraId="14D3184C" w14:textId="77777777" w:rsidR="00D90208" w:rsidRPr="00BA185E" w:rsidRDefault="00D90208" w:rsidP="00D90208">
    <w:pPr>
      <w:pStyle w:val="Header"/>
      <w:jc w:val="center"/>
      <w:rPr>
        <w:rFonts w:ascii="Century Gothic" w:hAnsi="Century Gothic"/>
        <w:lang w:val="en-US"/>
      </w:rPr>
    </w:pPr>
    <w:r w:rsidRPr="00BA185E">
      <w:rPr>
        <w:rFonts w:ascii="Century Gothic" w:hAnsi="Century Gothic"/>
        <w:highlight w:val="yellow"/>
        <w:lang w:val="en-US"/>
      </w:rPr>
      <w:t>&lt;&lt; Your Company Logo Here &gt;&gt;</w:t>
    </w:r>
  </w:p>
  <w:p w14:paraId="246753D9" w14:textId="77777777" w:rsidR="00D90208" w:rsidRDefault="00D90208" w:rsidP="006A3D78">
    <w:pPr>
      <w:pStyle w:val="Header"/>
      <w:jc w:val="center"/>
    </w:pPr>
  </w:p>
  <w:p w14:paraId="0619E26E" w14:textId="77777777" w:rsidR="006A3D78" w:rsidRDefault="006A3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A78"/>
    <w:multiLevelType w:val="hybridMultilevel"/>
    <w:tmpl w:val="6E9E1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C3141"/>
    <w:multiLevelType w:val="hybridMultilevel"/>
    <w:tmpl w:val="9498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69D"/>
    <w:multiLevelType w:val="hybridMultilevel"/>
    <w:tmpl w:val="DA08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56C40"/>
    <w:multiLevelType w:val="hybridMultilevel"/>
    <w:tmpl w:val="36FCB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17999"/>
    <w:multiLevelType w:val="hybridMultilevel"/>
    <w:tmpl w:val="8F68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7548">
    <w:abstractNumId w:val="2"/>
  </w:num>
  <w:num w:numId="2" w16cid:durableId="456796346">
    <w:abstractNumId w:val="1"/>
  </w:num>
  <w:num w:numId="3" w16cid:durableId="637993768">
    <w:abstractNumId w:val="3"/>
  </w:num>
  <w:num w:numId="4" w16cid:durableId="499927971">
    <w:abstractNumId w:val="4"/>
  </w:num>
  <w:num w:numId="5" w16cid:durableId="114674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78"/>
    <w:rsid w:val="00033481"/>
    <w:rsid w:val="00035929"/>
    <w:rsid w:val="00052D1E"/>
    <w:rsid w:val="00086816"/>
    <w:rsid w:val="000A5524"/>
    <w:rsid w:val="00114424"/>
    <w:rsid w:val="001240F8"/>
    <w:rsid w:val="00131811"/>
    <w:rsid w:val="00175F0D"/>
    <w:rsid w:val="00177660"/>
    <w:rsid w:val="001817A9"/>
    <w:rsid w:val="00185088"/>
    <w:rsid w:val="001A42C9"/>
    <w:rsid w:val="001E01C5"/>
    <w:rsid w:val="001E2704"/>
    <w:rsid w:val="001F4AD5"/>
    <w:rsid w:val="00226345"/>
    <w:rsid w:val="002272AD"/>
    <w:rsid w:val="00242462"/>
    <w:rsid w:val="0024486F"/>
    <w:rsid w:val="00273334"/>
    <w:rsid w:val="002853E3"/>
    <w:rsid w:val="002A6780"/>
    <w:rsid w:val="002D1752"/>
    <w:rsid w:val="002D4539"/>
    <w:rsid w:val="002E5918"/>
    <w:rsid w:val="0031090D"/>
    <w:rsid w:val="00323D84"/>
    <w:rsid w:val="00330133"/>
    <w:rsid w:val="00341CEF"/>
    <w:rsid w:val="003D485D"/>
    <w:rsid w:val="003E52B9"/>
    <w:rsid w:val="00425789"/>
    <w:rsid w:val="004568EF"/>
    <w:rsid w:val="00483F60"/>
    <w:rsid w:val="004A38C8"/>
    <w:rsid w:val="004B6940"/>
    <w:rsid w:val="004B7944"/>
    <w:rsid w:val="004D5F33"/>
    <w:rsid w:val="00536D24"/>
    <w:rsid w:val="00540E5D"/>
    <w:rsid w:val="00547F21"/>
    <w:rsid w:val="00565877"/>
    <w:rsid w:val="005C1E25"/>
    <w:rsid w:val="005F5D7A"/>
    <w:rsid w:val="005F7EF9"/>
    <w:rsid w:val="00651D0D"/>
    <w:rsid w:val="00681865"/>
    <w:rsid w:val="00684290"/>
    <w:rsid w:val="0069324F"/>
    <w:rsid w:val="006A3D78"/>
    <w:rsid w:val="006F4AD9"/>
    <w:rsid w:val="007048DB"/>
    <w:rsid w:val="00715A52"/>
    <w:rsid w:val="007535AA"/>
    <w:rsid w:val="00754EF9"/>
    <w:rsid w:val="00771F15"/>
    <w:rsid w:val="007B3F66"/>
    <w:rsid w:val="007D3ADA"/>
    <w:rsid w:val="007D5394"/>
    <w:rsid w:val="00832DB2"/>
    <w:rsid w:val="008330FF"/>
    <w:rsid w:val="00856851"/>
    <w:rsid w:val="008E7134"/>
    <w:rsid w:val="009014CD"/>
    <w:rsid w:val="00950179"/>
    <w:rsid w:val="0098253A"/>
    <w:rsid w:val="009D0C17"/>
    <w:rsid w:val="009E2F2C"/>
    <w:rsid w:val="00A20BDA"/>
    <w:rsid w:val="00A75B6A"/>
    <w:rsid w:val="00AD0232"/>
    <w:rsid w:val="00B045E1"/>
    <w:rsid w:val="00B07FF3"/>
    <w:rsid w:val="00B30259"/>
    <w:rsid w:val="00B61334"/>
    <w:rsid w:val="00B74F36"/>
    <w:rsid w:val="00BA185E"/>
    <w:rsid w:val="00BA4D4A"/>
    <w:rsid w:val="00BB2A34"/>
    <w:rsid w:val="00BB57ED"/>
    <w:rsid w:val="00BD6E3E"/>
    <w:rsid w:val="00BF79F2"/>
    <w:rsid w:val="00C07C29"/>
    <w:rsid w:val="00C140D7"/>
    <w:rsid w:val="00C71ADD"/>
    <w:rsid w:val="00C930D9"/>
    <w:rsid w:val="00CA4D96"/>
    <w:rsid w:val="00CC1B3C"/>
    <w:rsid w:val="00CD7C82"/>
    <w:rsid w:val="00D1021B"/>
    <w:rsid w:val="00D526A2"/>
    <w:rsid w:val="00D62416"/>
    <w:rsid w:val="00D72FD9"/>
    <w:rsid w:val="00D90208"/>
    <w:rsid w:val="00D958D3"/>
    <w:rsid w:val="00DE5DB1"/>
    <w:rsid w:val="00E0693C"/>
    <w:rsid w:val="00E1647D"/>
    <w:rsid w:val="00E23223"/>
    <w:rsid w:val="00E35120"/>
    <w:rsid w:val="00E50B85"/>
    <w:rsid w:val="00EF0B59"/>
    <w:rsid w:val="00EF2907"/>
    <w:rsid w:val="00F23D8B"/>
    <w:rsid w:val="00FC5C25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D2A0"/>
  <w15:chartTrackingRefBased/>
  <w15:docId w15:val="{B33FE5CC-ABCA-4149-8D20-98F5CBD9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D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D7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A3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D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3D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D78"/>
  </w:style>
  <w:style w:type="paragraph" w:styleId="Footer">
    <w:name w:val="footer"/>
    <w:basedOn w:val="Normal"/>
    <w:link w:val="FooterChar"/>
    <w:uiPriority w:val="99"/>
    <w:unhideWhenUsed/>
    <w:rsid w:val="006A3D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D78"/>
  </w:style>
  <w:style w:type="table" w:styleId="TableGrid">
    <w:name w:val="Table Grid"/>
    <w:basedOn w:val="TableNormal"/>
    <w:uiPriority w:val="39"/>
    <w:rsid w:val="001240F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240F8"/>
  </w:style>
  <w:style w:type="paragraph" w:styleId="Revision">
    <w:name w:val="Revision"/>
    <w:hidden/>
    <w:uiPriority w:val="99"/>
    <w:semiHidden/>
    <w:rsid w:val="002D4539"/>
  </w:style>
  <w:style w:type="character" w:styleId="Hyperlink">
    <w:name w:val="Hyperlink"/>
    <w:basedOn w:val="DefaultParagraphFont"/>
    <w:uiPriority w:val="99"/>
    <w:unhideWhenUsed/>
    <w:rsid w:val="007535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5AA"/>
    <w:rPr>
      <w:color w:val="605E5C"/>
      <w:shd w:val="clear" w:color="auto" w:fill="E1DFDD"/>
    </w:rPr>
  </w:style>
  <w:style w:type="paragraph" w:customStyle="1" w:styleId="FooterPortraitText">
    <w:name w:val="Footer (Portrait) Text"/>
    <w:basedOn w:val="Footer"/>
    <w:link w:val="FooterPortraitTextChar"/>
    <w:qFormat/>
    <w:rsid w:val="00EF2907"/>
    <w:pPr>
      <w:tabs>
        <w:tab w:val="clear" w:pos="4513"/>
        <w:tab w:val="center" w:pos="4395"/>
      </w:tabs>
      <w:jc w:val="both"/>
    </w:pPr>
    <w:rPr>
      <w:rFonts w:ascii="Century Gothic" w:hAnsi="Century Gothic"/>
      <w:kern w:val="0"/>
      <w:sz w:val="18"/>
      <w:szCs w:val="18"/>
      <w14:ligatures w14:val="none"/>
    </w:rPr>
  </w:style>
  <w:style w:type="character" w:customStyle="1" w:styleId="FooterPortraitTextChar">
    <w:name w:val="Footer (Portrait) Text Char"/>
    <w:basedOn w:val="FooterChar"/>
    <w:link w:val="FooterPortraitText"/>
    <w:rsid w:val="00EF2907"/>
    <w:rPr>
      <w:rFonts w:ascii="Century Gothic" w:hAnsi="Century Gothic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mbers.threehub.co.uk/safeguard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15DDFB0C2E4355BD7F22CE6208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B3F8-36CA-4A6B-B784-E87F2E51EF21}"/>
      </w:docPartPr>
      <w:docPartBody>
        <w:p w:rsidR="00821167" w:rsidRDefault="00823BC4" w:rsidP="00823BC4">
          <w:pPr>
            <w:pStyle w:val="7615DDFB0C2E4355BD7F22CE6208911A"/>
          </w:pPr>
          <w:r w:rsidRPr="00C462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B796D324B14A9C8CB894E8EC77D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726B-2705-4C67-B6D0-74945CC4D046}"/>
      </w:docPartPr>
      <w:docPartBody>
        <w:p w:rsidR="00821167" w:rsidRDefault="00823BC4" w:rsidP="00823BC4">
          <w:pPr>
            <w:pStyle w:val="58B796D324B14A9C8CB894E8EC77D1F8"/>
          </w:pPr>
          <w:r w:rsidRPr="00C462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904493A0E4C8699EF2802E49A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1EA63-89DB-4174-9280-803EE8F29EDE}"/>
      </w:docPartPr>
      <w:docPartBody>
        <w:p w:rsidR="00821167" w:rsidRDefault="00823BC4" w:rsidP="00823BC4">
          <w:pPr>
            <w:pStyle w:val="151904493A0E4C8699EF2802E49AB98D"/>
          </w:pPr>
          <w:r w:rsidRPr="00C462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C4"/>
    <w:rsid w:val="00030BFA"/>
    <w:rsid w:val="00066BFA"/>
    <w:rsid w:val="00086816"/>
    <w:rsid w:val="000E4044"/>
    <w:rsid w:val="000F10FC"/>
    <w:rsid w:val="00123D05"/>
    <w:rsid w:val="00273334"/>
    <w:rsid w:val="002A6780"/>
    <w:rsid w:val="002E5517"/>
    <w:rsid w:val="00327436"/>
    <w:rsid w:val="00330133"/>
    <w:rsid w:val="003E7E42"/>
    <w:rsid w:val="004A38C8"/>
    <w:rsid w:val="004B7944"/>
    <w:rsid w:val="00536D24"/>
    <w:rsid w:val="005F7EF9"/>
    <w:rsid w:val="00651D0D"/>
    <w:rsid w:val="006666E4"/>
    <w:rsid w:val="007B3A04"/>
    <w:rsid w:val="00821167"/>
    <w:rsid w:val="00823BC4"/>
    <w:rsid w:val="0098253A"/>
    <w:rsid w:val="009F326F"/>
    <w:rsid w:val="00AC4CA8"/>
    <w:rsid w:val="00B02E4A"/>
    <w:rsid w:val="00BB2A34"/>
    <w:rsid w:val="00BB57ED"/>
    <w:rsid w:val="00BD0499"/>
    <w:rsid w:val="00C77AF7"/>
    <w:rsid w:val="00D72FD9"/>
    <w:rsid w:val="00D733A1"/>
    <w:rsid w:val="00D76671"/>
    <w:rsid w:val="00DE5DB1"/>
    <w:rsid w:val="00F23D8B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BC4"/>
    <w:rPr>
      <w:color w:val="666666"/>
    </w:rPr>
  </w:style>
  <w:style w:type="paragraph" w:customStyle="1" w:styleId="7615DDFB0C2E4355BD7F22CE6208911A">
    <w:name w:val="7615DDFB0C2E4355BD7F22CE6208911A"/>
    <w:rsid w:val="00823BC4"/>
  </w:style>
  <w:style w:type="paragraph" w:customStyle="1" w:styleId="58B796D324B14A9C8CB894E8EC77D1F8">
    <w:name w:val="58B796D324B14A9C8CB894E8EC77D1F8"/>
    <w:rsid w:val="00823BC4"/>
  </w:style>
  <w:style w:type="paragraph" w:customStyle="1" w:styleId="151904493A0E4C8699EF2802E49AB98D">
    <w:name w:val="151904493A0E4C8699EF2802E49AB98D"/>
    <w:rsid w:val="0082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Patching</dc:creator>
  <cp:keywords/>
  <dc:description/>
  <cp:lastModifiedBy>Robyn Longdon</cp:lastModifiedBy>
  <cp:revision>4</cp:revision>
  <cp:lastPrinted>2026-01-09T13:12:00Z</cp:lastPrinted>
  <dcterms:created xsi:type="dcterms:W3CDTF">2026-01-09T13:12:00Z</dcterms:created>
  <dcterms:modified xsi:type="dcterms:W3CDTF">2026-01-09T13:12:00Z</dcterms:modified>
</cp:coreProperties>
</file>